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8B" w:rsidRDefault="001506BB">
      <w:r>
        <w:rPr>
          <w:rFonts w:ascii="Arial" w:hAnsi="Arial" w:cs="Arial"/>
          <w:sz w:val="36"/>
          <w:szCs w:val="36"/>
        </w:rPr>
        <w:t>Čerpáme finanční prostředky dotace na digitalizaci z NPO</w:t>
      </w:r>
      <w:r w:rsidR="00D25FC0">
        <w:rPr>
          <w:noProof/>
          <w:lang w:eastAsia="cs-CZ"/>
        </w:rPr>
        <w:drawing>
          <wp:inline distT="0" distB="0" distL="0" distR="0">
            <wp:extent cx="5896783" cy="2701636"/>
            <wp:effectExtent l="19050" t="0" r="8717" b="0"/>
            <wp:docPr id="1" name="Obrázek 0" descr="NPO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PO-jp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9703" cy="270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0D8B" w:rsidSect="00310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D25FC0"/>
    <w:rsid w:val="001506BB"/>
    <w:rsid w:val="00310D8B"/>
    <w:rsid w:val="005757EF"/>
    <w:rsid w:val="006367DE"/>
    <w:rsid w:val="00D2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0D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5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Horčičková</dc:creator>
  <cp:lastModifiedBy>Hana Horčičková</cp:lastModifiedBy>
  <cp:revision>2</cp:revision>
  <dcterms:created xsi:type="dcterms:W3CDTF">2023-02-02T12:43:00Z</dcterms:created>
  <dcterms:modified xsi:type="dcterms:W3CDTF">2023-02-02T12:43:00Z</dcterms:modified>
</cp:coreProperties>
</file>